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57" w:rsidRDefault="00262A2F" w:rsidP="00202757">
      <w:pPr>
        <w:ind w:left="3600"/>
        <w:rPr>
          <w:rFonts w:ascii="Bookman Old Style" w:hAnsi="Bookman Old Style"/>
          <w:b/>
          <w:sz w:val="30"/>
          <w:szCs w:val="30"/>
        </w:rPr>
      </w:pPr>
      <w:r w:rsidRPr="00262A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4.55pt;margin-top:-.55pt;width:206.3pt;height:16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">
            <v:textbox>
              <w:txbxContent>
                <w:p w:rsidR="00202757" w:rsidRDefault="00202757" w:rsidP="00202757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Mail Entries (and a self-addressed stamped envelope if you want them returned) to:</w:t>
                  </w:r>
                </w:p>
                <w:p w:rsidR="00202757" w:rsidRDefault="00202757" w:rsidP="00202757">
                  <w:pPr>
                    <w:spacing w:after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Jess Beach</w:t>
                  </w:r>
                </w:p>
                <w:p w:rsidR="00202757" w:rsidRDefault="00202757" w:rsidP="00202757">
                  <w:pPr>
                    <w:spacing w:after="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550 </w:t>
                  </w:r>
                  <w:proofErr w:type="spellStart"/>
                  <w:r>
                    <w:rPr>
                      <w:sz w:val="30"/>
                      <w:szCs w:val="30"/>
                    </w:rPr>
                    <w:t>Alwington</w:t>
                  </w:r>
                  <w:proofErr w:type="spellEnd"/>
                  <w:r>
                    <w:rPr>
                      <w:sz w:val="30"/>
                      <w:szCs w:val="30"/>
                    </w:rPr>
                    <w:t xml:space="preserve"> Blvd</w:t>
                  </w:r>
                </w:p>
                <w:p w:rsidR="00202757" w:rsidRDefault="00202757" w:rsidP="00202757">
                  <w:pPr>
                    <w:spacing w:after="0"/>
                    <w:rPr>
                      <w:sz w:val="6"/>
                      <w:szCs w:val="6"/>
                    </w:rPr>
                  </w:pPr>
                  <w:r>
                    <w:rPr>
                      <w:sz w:val="30"/>
                      <w:szCs w:val="30"/>
                    </w:rPr>
                    <w:t>Warrenton, VA 20186</w:t>
                  </w:r>
                </w:p>
                <w:p w:rsidR="00202757" w:rsidRPr="006B6D99" w:rsidRDefault="00202757" w:rsidP="00202757">
                  <w:pPr>
                    <w:spacing w:after="0"/>
                    <w:rPr>
                      <w:sz w:val="6"/>
                      <w:szCs w:val="6"/>
                    </w:rPr>
                  </w:pPr>
                </w:p>
                <w:p w:rsidR="00202757" w:rsidRPr="00011E51" w:rsidRDefault="00202757" w:rsidP="00202757">
                  <w:pPr>
                    <w:spacing w:after="0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Postmarked by December 14</w:t>
                  </w:r>
                  <w:r w:rsidRPr="00011E51">
                    <w:rPr>
                      <w:b/>
                      <w:sz w:val="30"/>
                      <w:szCs w:val="30"/>
                      <w:vertAlign w:val="superscript"/>
                    </w:rPr>
                    <w:t>th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20275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-101894</wp:posOffset>
            </wp:positionH>
            <wp:positionV relativeFrom="paragraph">
              <wp:posOffset>102501</wp:posOffset>
            </wp:positionV>
            <wp:extent cx="2289810" cy="1114425"/>
            <wp:effectExtent l="0" t="0" r="0" b="9525"/>
            <wp:wrapNone/>
            <wp:docPr id="4" name="Picture 4" descr="C:\Users\jbeach\Downloads\YAM_squares_blk_Unitedthroug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ach\Downloads\YAM_squares_blk_Unitedthrough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A58">
        <w:rPr>
          <w:rFonts w:ascii="Bookman Old Style" w:hAnsi="Bookman Old Style"/>
          <w:b/>
          <w:sz w:val="30"/>
          <w:szCs w:val="30"/>
        </w:rPr>
        <w:t>2018</w:t>
      </w:r>
      <w:r w:rsidR="00202757">
        <w:rPr>
          <w:rFonts w:ascii="Bookman Old Style" w:hAnsi="Bookman Old Style"/>
          <w:b/>
          <w:sz w:val="30"/>
          <w:szCs w:val="30"/>
        </w:rPr>
        <w:t xml:space="preserve"> Youth Art Month Flag Entry Form</w:t>
      </w:r>
      <w:r w:rsidR="00202757">
        <w:rPr>
          <w:rFonts w:ascii="Bookman Old Style" w:hAnsi="Bookman Old Style"/>
          <w:b/>
          <w:sz w:val="30"/>
          <w:szCs w:val="30"/>
        </w:rPr>
        <w:tab/>
      </w:r>
    </w:p>
    <w:p w:rsidR="00202757" w:rsidRDefault="00202757" w:rsidP="00202757">
      <w:pPr>
        <w:spacing w:after="0"/>
        <w:ind w:left="2880" w:firstLine="72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The winning Virginian design will be made</w:t>
      </w:r>
    </w:p>
    <w:p w:rsidR="00202757" w:rsidRDefault="00202757" w:rsidP="00202757">
      <w:pPr>
        <w:spacing w:after="0"/>
        <w:ind w:left="2880" w:firstLine="72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into a 3 x5’ flag and be displayed at the </w:t>
      </w:r>
    </w:p>
    <w:p w:rsidR="00202757" w:rsidRDefault="00262A2F" w:rsidP="00202757">
      <w:pPr>
        <w:spacing w:after="0"/>
        <w:ind w:left="2880" w:firstLine="720"/>
        <w:rPr>
          <w:rFonts w:ascii="Bookman Old Style" w:hAnsi="Bookman Old Style"/>
          <w:sz w:val="6"/>
          <w:szCs w:val="6"/>
        </w:rPr>
      </w:pPr>
      <w:r w:rsidRPr="00262A2F">
        <w:rPr>
          <w:rFonts w:ascii="Bookman Old Style" w:hAnsi="Bookman Old Style"/>
          <w:noProof/>
          <w:sz w:val="30"/>
          <w:szCs w:val="30"/>
        </w:rPr>
        <w:pict>
          <v:shape id="_x0000_s1027" type="#_x0000_t202" style="position:absolute;left:0;text-align:left;margin-left:13.45pt;margin-top:3.95pt;width:138.6pt;height:18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" stroked="f">
            <v:textbox>
              <w:txbxContent>
                <w:p w:rsidR="00FC2194" w:rsidRPr="00FC2194" w:rsidRDefault="00FC2194">
                  <w:pPr>
                    <w:rPr>
                      <w:sz w:val="18"/>
                      <w:szCs w:val="18"/>
                    </w:rPr>
                  </w:pPr>
                  <w:r w:rsidRPr="00FC2194">
                    <w:rPr>
                      <w:sz w:val="18"/>
                      <w:szCs w:val="18"/>
                    </w:rPr>
                    <w:t xml:space="preserve">Building Community through Art </w:t>
                  </w:r>
                </w:p>
              </w:txbxContent>
            </v:textbox>
            <w10:wrap anchorx="margin"/>
          </v:shape>
        </w:pict>
      </w:r>
      <w:r w:rsidR="00A31E89">
        <w:rPr>
          <w:rFonts w:ascii="Bookman Old Style" w:hAnsi="Bookman Old Style"/>
          <w:sz w:val="30"/>
          <w:szCs w:val="30"/>
        </w:rPr>
        <w:t>NAEA Convention in Seattle, Washington</w:t>
      </w:r>
      <w:r w:rsidR="00202757">
        <w:rPr>
          <w:rFonts w:ascii="Bookman Old Style" w:hAnsi="Bookman Old Style"/>
          <w:sz w:val="30"/>
          <w:szCs w:val="30"/>
        </w:rPr>
        <w:t xml:space="preserve">. </w:t>
      </w:r>
    </w:p>
    <w:p w:rsidR="00FC2194" w:rsidRDefault="00FC2194" w:rsidP="00202757">
      <w:pPr>
        <w:spacing w:after="0"/>
        <w:ind w:left="2880" w:firstLine="720"/>
        <w:rPr>
          <w:rFonts w:ascii="Bookman Old Style" w:hAnsi="Bookman Old Style"/>
          <w:sz w:val="6"/>
          <w:szCs w:val="6"/>
        </w:rPr>
      </w:pPr>
    </w:p>
    <w:p w:rsidR="00FC2194" w:rsidRDefault="00FC2194" w:rsidP="00202757">
      <w:pPr>
        <w:spacing w:after="0"/>
        <w:ind w:left="2880" w:firstLine="720"/>
        <w:rPr>
          <w:rFonts w:ascii="Bookman Old Style" w:hAnsi="Bookman Old Style"/>
          <w:sz w:val="6"/>
          <w:szCs w:val="6"/>
        </w:rPr>
      </w:pPr>
    </w:p>
    <w:p w:rsidR="00FC2194" w:rsidRPr="00FC2194" w:rsidRDefault="00FC2194" w:rsidP="00202757">
      <w:pPr>
        <w:spacing w:after="0"/>
        <w:ind w:left="2880" w:firstLine="720"/>
        <w:rPr>
          <w:rFonts w:ascii="Bookman Old Style" w:hAnsi="Bookman Old Style"/>
          <w:sz w:val="6"/>
          <w:szCs w:val="6"/>
        </w:rPr>
      </w:pPr>
    </w:p>
    <w:p w:rsidR="00202757" w:rsidRDefault="00202757" w:rsidP="00202757">
      <w:pPr>
        <w:spacing w:after="0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Winners will receive a poster of their design, award, and a personal </w:t>
      </w:r>
    </w:p>
    <w:p w:rsidR="00A31E89" w:rsidRDefault="00202757" w:rsidP="00202757">
      <w:pPr>
        <w:spacing w:after="0"/>
        <w:rPr>
          <w:rFonts w:ascii="Bookman Old Style" w:hAnsi="Bookman Old Style"/>
          <w:sz w:val="6"/>
          <w:szCs w:val="6"/>
        </w:rPr>
      </w:pPr>
      <w:r>
        <w:rPr>
          <w:rFonts w:ascii="Bookman Old Style" w:hAnsi="Bookman Old Style"/>
          <w:sz w:val="30"/>
          <w:szCs w:val="30"/>
        </w:rPr>
        <w:t xml:space="preserve">letter from the VA YAM Chair.  </w:t>
      </w:r>
    </w:p>
    <w:p w:rsidR="00FC2194" w:rsidRDefault="00FC2194" w:rsidP="00202757">
      <w:pPr>
        <w:spacing w:after="0"/>
        <w:rPr>
          <w:rFonts w:ascii="Bookman Old Style" w:hAnsi="Bookman Old Style"/>
          <w:sz w:val="6"/>
          <w:szCs w:val="6"/>
        </w:rPr>
      </w:pPr>
    </w:p>
    <w:p w:rsidR="00FC2194" w:rsidRDefault="00FC2194" w:rsidP="00202757">
      <w:pPr>
        <w:spacing w:after="0"/>
        <w:rPr>
          <w:rFonts w:ascii="Bookman Old Style" w:hAnsi="Bookman Old Style"/>
          <w:sz w:val="6"/>
          <w:szCs w:val="6"/>
        </w:rPr>
      </w:pPr>
    </w:p>
    <w:p w:rsidR="00FC2194" w:rsidRDefault="00FC2194" w:rsidP="00202757">
      <w:pPr>
        <w:spacing w:after="0"/>
        <w:rPr>
          <w:rFonts w:ascii="Bookman Old Style" w:hAnsi="Bookman Old Style"/>
          <w:sz w:val="6"/>
          <w:szCs w:val="6"/>
        </w:rPr>
      </w:pPr>
    </w:p>
    <w:p w:rsidR="00FC2194" w:rsidRPr="00FC2194" w:rsidRDefault="00FC2194" w:rsidP="00202757">
      <w:pPr>
        <w:spacing w:after="0"/>
        <w:rPr>
          <w:rFonts w:ascii="Bookman Old Style" w:hAnsi="Bookman Old Style"/>
          <w:sz w:val="6"/>
          <w:szCs w:val="6"/>
        </w:rPr>
      </w:pPr>
      <w:bookmarkStart w:id="0" w:name="_GoBack"/>
      <w:bookmarkEnd w:id="0"/>
    </w:p>
    <w:p w:rsidR="00202757" w:rsidRDefault="00202757" w:rsidP="0020275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</w:t>
      </w:r>
    </w:p>
    <w:p w:rsidR="00202757" w:rsidRPr="00C52414" w:rsidRDefault="00202757" w:rsidP="0020275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Boldly and creatively use any 2D art supply (crayons, markers, colored pencils, paint, pastels, etc.) to incorporate the YAM logo (above, left corner), imagery to represent Virginia, imagery to repr</w:t>
      </w:r>
      <w:r w:rsidR="00A31E89">
        <w:rPr>
          <w:rFonts w:ascii="Bookman Old Style" w:hAnsi="Bookman Old Style"/>
          <w:sz w:val="24"/>
          <w:szCs w:val="24"/>
        </w:rPr>
        <w:t xml:space="preserve">esent art and the theme “Building Community </w:t>
      </w:r>
      <w:r>
        <w:rPr>
          <w:rFonts w:ascii="Bookman Old Style" w:hAnsi="Bookman Old Style"/>
          <w:sz w:val="24"/>
          <w:szCs w:val="24"/>
        </w:rPr>
        <w:t xml:space="preserve">through Art.” Remember to think about your composition and craftsmanship. </w:t>
      </w:r>
      <w:r w:rsidR="00322EDF">
        <w:rPr>
          <w:rFonts w:ascii="Bookman Old Style" w:hAnsi="Bookman Old Style"/>
          <w:sz w:val="24"/>
          <w:szCs w:val="24"/>
        </w:rPr>
        <w:t xml:space="preserve">Entries may be either vertical or horizontal in composition. </w:t>
      </w:r>
      <w:r>
        <w:rPr>
          <w:rFonts w:ascii="Bookman Old Style" w:hAnsi="Bookman Old Style"/>
          <w:sz w:val="24"/>
          <w:szCs w:val="24"/>
        </w:rPr>
        <w:t xml:space="preserve">Only design in the rectangle below. </w:t>
      </w:r>
    </w:p>
    <w:p w:rsidR="005C5F29" w:rsidRDefault="00262A2F">
      <w:r>
        <w:rPr>
          <w:noProof/>
        </w:rPr>
        <w:pict>
          <v:shape id="_x0000_s1029" type="#_x0000_t202" style="position:absolute;margin-left:516.9pt;margin-top:.9pt;width:212.4pt;height:308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">
            <v:textbox>
              <w:txbxContent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011E51">
                    <w:rPr>
                      <w:b/>
                      <w:sz w:val="24"/>
                      <w:szCs w:val="24"/>
                    </w:rPr>
                    <w:t>Student Name_________</w:t>
                  </w:r>
                  <w:r>
                    <w:rPr>
                      <w:b/>
                      <w:sz w:val="24"/>
                      <w:szCs w:val="24"/>
                    </w:rPr>
                    <w:t>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Division </w:t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>Elementary School</w:t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>Middle School</w:t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>High School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Grade____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_________________________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Address__________________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b/>
                      <w:sz w:val="24"/>
                      <w:szCs w:val="24"/>
                    </w:rPr>
                    <w:softHyphen/>
                  </w:r>
                  <w:r>
                    <w:rPr>
                      <w:b/>
                      <w:sz w:val="24"/>
                      <w:szCs w:val="24"/>
                    </w:rPr>
                    <w:softHyphen/>
                    <w:t>_______________________________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Art Teacher_____________________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Art Teacher Email________________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_______________________________</w:t>
                  </w:r>
                </w:p>
                <w:p w:rsidR="00202757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VAEA Region</w:t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 xml:space="preserve">Northern </w:t>
                  </w:r>
                  <w:r w:rsidRPr="004B2877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>Southwest</w:t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 xml:space="preserve">Blue Ridge                  </w:t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>Tidewater</w:t>
                  </w:r>
                </w:p>
                <w:p w:rsidR="00202757" w:rsidRPr="004B2877" w:rsidRDefault="00202757" w:rsidP="0020275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4B2877">
                    <w:rPr>
                      <w:b/>
                      <w:sz w:val="18"/>
                      <w:szCs w:val="18"/>
                    </w:rPr>
                    <w:t xml:space="preserve">Central </w:t>
                  </w:r>
                </w:p>
                <w:p w:rsidR="00202757" w:rsidRPr="006B6D99" w:rsidRDefault="00202757" w:rsidP="00202757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District 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8" style="position:absolute;margin-left:-2.7pt;margin-top:.9pt;width:508.1pt;height:308.7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" filled="f" strokecolor="red" strokeweight="2pt"/>
        </w:pict>
      </w:r>
    </w:p>
    <w:sectPr w:rsidR="005C5F29" w:rsidSect="00C524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100"/>
    <w:multiLevelType w:val="hybridMultilevel"/>
    <w:tmpl w:val="C1184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53CBB"/>
    <w:multiLevelType w:val="hybridMultilevel"/>
    <w:tmpl w:val="4A2E2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202757"/>
    <w:rsid w:val="00067A10"/>
    <w:rsid w:val="00123246"/>
    <w:rsid w:val="00202757"/>
    <w:rsid w:val="00262A2F"/>
    <w:rsid w:val="00284A58"/>
    <w:rsid w:val="00322EDF"/>
    <w:rsid w:val="005C5F29"/>
    <w:rsid w:val="00A31E89"/>
    <w:rsid w:val="00A75F89"/>
    <w:rsid w:val="00FC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Jessica</dc:creator>
  <cp:lastModifiedBy>wood.vaea</cp:lastModifiedBy>
  <cp:revision>2</cp:revision>
  <dcterms:created xsi:type="dcterms:W3CDTF">2017-10-20T00:44:00Z</dcterms:created>
  <dcterms:modified xsi:type="dcterms:W3CDTF">2017-10-20T00:44:00Z</dcterms:modified>
</cp:coreProperties>
</file>